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53AD39" w14:textId="77777777" w:rsidR="007853DE" w:rsidRDefault="007853DE" w:rsidP="007853DE">
      <w:pPr>
        <w:spacing w:before="40" w:line="262" w:lineRule="exact"/>
        <w:jc w:val="right"/>
        <w:textAlignment w:val="baseline"/>
        <w:rPr>
          <w:rFonts w:eastAsia="Times New Roman"/>
          <w:i/>
          <w:color w:val="000000"/>
          <w:sz w:val="25"/>
          <w:u w:val="single"/>
        </w:rPr>
      </w:pPr>
      <w:bookmarkStart w:id="0" w:name="_GoBack"/>
      <w:bookmarkEnd w:id="0"/>
      <w:r>
        <w:rPr>
          <w:rFonts w:eastAsia="Times New Roman"/>
          <w:i/>
          <w:color w:val="000000"/>
          <w:sz w:val="25"/>
          <w:u w:val="single"/>
        </w:rPr>
        <w:t>Anexa</w:t>
      </w:r>
    </w:p>
    <w:p w14:paraId="07293B4D" w14:textId="77777777" w:rsidR="007853DE" w:rsidRDefault="007853DE" w:rsidP="007853DE">
      <w:pPr>
        <w:spacing w:before="271" w:line="338" w:lineRule="exact"/>
        <w:jc w:val="center"/>
        <w:textAlignment w:val="baseline"/>
        <w:rPr>
          <w:rFonts w:eastAsia="Times New Roman"/>
          <w:b/>
          <w:color w:val="000000"/>
          <w:sz w:val="25"/>
        </w:rPr>
      </w:pPr>
      <w:r>
        <w:rPr>
          <w:rFonts w:eastAsia="Times New Roman"/>
          <w:b/>
          <w:color w:val="000000"/>
          <w:sz w:val="25"/>
        </w:rPr>
        <w:t xml:space="preserve">Cerere pentru emiterea documentelor necesare exercitării dreptului de vot prin </w:t>
      </w:r>
      <w:r>
        <w:rPr>
          <w:rFonts w:eastAsia="Times New Roman"/>
          <w:b/>
          <w:color w:val="000000"/>
          <w:sz w:val="25"/>
        </w:rPr>
        <w:br/>
        <w:t>intermediul urnei speciale de către persoanele aflate în izolare sau carantina</w:t>
      </w:r>
    </w:p>
    <w:p w14:paraId="53D4B969" w14:textId="77777777" w:rsidR="007853DE" w:rsidRDefault="007853DE" w:rsidP="007853DE">
      <w:pPr>
        <w:tabs>
          <w:tab w:val="right" w:leader="dot" w:pos="9000"/>
        </w:tabs>
        <w:spacing w:before="390" w:line="26" w:lineRule="atLeast"/>
        <w:ind w:left="864"/>
        <w:textAlignment w:val="baseline"/>
        <w:rPr>
          <w:rFonts w:eastAsia="Times New Roman"/>
          <w:color w:val="000000"/>
          <w:sz w:val="25"/>
        </w:rPr>
      </w:pPr>
      <w:r>
        <w:rPr>
          <w:rFonts w:eastAsia="Times New Roman"/>
          <w:color w:val="000000"/>
          <w:sz w:val="25"/>
        </w:rPr>
        <w:t xml:space="preserve">Subsemnatul </w:t>
      </w:r>
      <w:r>
        <w:rPr>
          <w:rFonts w:eastAsia="Times New Roman"/>
          <w:color w:val="000000"/>
          <w:sz w:val="25"/>
        </w:rPr>
        <w:tab/>
        <w:t xml:space="preserve"> </w:t>
      </w:r>
    </w:p>
    <w:p w14:paraId="22D9D314" w14:textId="77777777" w:rsidR="007853DE" w:rsidRDefault="007853DE" w:rsidP="007853DE">
      <w:pPr>
        <w:tabs>
          <w:tab w:val="left" w:leader="dot" w:pos="5904"/>
          <w:tab w:val="right" w:leader="dot" w:pos="9000"/>
        </w:tabs>
        <w:spacing w:before="50" w:line="26" w:lineRule="atLeast"/>
        <w:textAlignment w:val="baseline"/>
        <w:rPr>
          <w:rFonts w:eastAsia="Times New Roman"/>
          <w:color w:val="000000"/>
          <w:sz w:val="25"/>
        </w:rPr>
      </w:pPr>
      <w:r>
        <w:rPr>
          <w:rFonts w:eastAsia="Times New Roman"/>
          <w:color w:val="000000"/>
          <w:sz w:val="25"/>
        </w:rPr>
        <w:t>av</w:t>
      </w:r>
      <w:r>
        <w:rPr>
          <w:rFonts w:eastAsia="Times New Roman"/>
          <w:color w:val="000000"/>
          <w:sz w:val="25"/>
          <w:lang w:val="ro-RO"/>
        </w:rPr>
        <w:t>â</w:t>
      </w:r>
      <w:r>
        <w:rPr>
          <w:rFonts w:eastAsia="Times New Roman"/>
          <w:color w:val="000000"/>
          <w:sz w:val="25"/>
        </w:rPr>
        <w:t xml:space="preserve">nd CNP </w:t>
      </w:r>
      <w:r>
        <w:rPr>
          <w:rFonts w:eastAsia="Times New Roman"/>
          <w:color w:val="000000"/>
          <w:sz w:val="25"/>
        </w:rPr>
        <w:tab/>
        <w:t>, telefon</w:t>
      </w:r>
      <w:r>
        <w:rPr>
          <w:rFonts w:eastAsia="Times New Roman"/>
          <w:color w:val="000000"/>
          <w:sz w:val="25"/>
        </w:rPr>
        <w:tab/>
        <w:t xml:space="preserve"> </w:t>
      </w:r>
    </w:p>
    <w:p w14:paraId="19836941" w14:textId="77777777" w:rsidR="007853DE" w:rsidRDefault="007853DE" w:rsidP="007853DE">
      <w:pPr>
        <w:tabs>
          <w:tab w:val="right" w:leader="dot" w:pos="9000"/>
        </w:tabs>
        <w:spacing w:before="63" w:after="216" w:line="26" w:lineRule="atLeast"/>
        <w:textAlignment w:val="baseline"/>
        <w:rPr>
          <w:rFonts w:eastAsia="Times New Roman"/>
          <w:color w:val="000000"/>
          <w:sz w:val="25"/>
        </w:rPr>
      </w:pPr>
      <w:r>
        <w:rPr>
          <w:rFonts w:eastAsia="Times New Roman"/>
          <w:color w:val="000000"/>
          <w:sz w:val="25"/>
        </w:rPr>
        <w:t xml:space="preserve">domiciliat în </w:t>
      </w:r>
      <w:r>
        <w:rPr>
          <w:rFonts w:eastAsia="Times New Roman"/>
          <w:color w:val="000000"/>
          <w:sz w:val="25"/>
        </w:rPr>
        <w:tab/>
        <w:t xml:space="preserve"> </w:t>
      </w:r>
    </w:p>
    <w:p w14:paraId="6169A4EC" w14:textId="77777777" w:rsidR="007853DE" w:rsidRDefault="007853DE" w:rsidP="007853DE">
      <w:pPr>
        <w:spacing w:before="155" w:line="26" w:lineRule="atLeast"/>
        <w:jc w:val="both"/>
        <w:textAlignment w:val="baseline"/>
        <w:rPr>
          <w:rFonts w:eastAsia="Times New Roman"/>
          <w:i/>
          <w:color w:val="000000"/>
          <w:spacing w:val="8"/>
          <w:sz w:val="25"/>
        </w:rPr>
      </w:pPr>
      <w:r>
        <w:rPr>
          <w:rFonts w:eastAsia="Times New Roman"/>
          <w:i/>
          <w:color w:val="000000"/>
          <w:spacing w:val="8"/>
          <w:sz w:val="25"/>
        </w:rPr>
        <w:t xml:space="preserve">(se înscrie adresa de domiciliu conform mențiunilor din actul de identitate), </w:t>
      </w:r>
      <w:r>
        <w:rPr>
          <w:rFonts w:eastAsia="Times New Roman"/>
          <w:color w:val="000000"/>
          <w:spacing w:val="8"/>
          <w:sz w:val="25"/>
        </w:rPr>
        <w:t>având</w:t>
      </w:r>
    </w:p>
    <w:p w14:paraId="2CE8E86C" w14:textId="77777777" w:rsidR="007853DE" w:rsidRDefault="007853DE" w:rsidP="007853DE">
      <w:pPr>
        <w:tabs>
          <w:tab w:val="right" w:leader="dot" w:pos="9144"/>
        </w:tabs>
        <w:spacing w:line="26" w:lineRule="atLeast"/>
        <w:jc w:val="both"/>
        <w:textAlignment w:val="baseline"/>
        <w:rPr>
          <w:rFonts w:eastAsia="Times New Roman"/>
          <w:color w:val="000000"/>
          <w:sz w:val="25"/>
        </w:rPr>
      </w:pPr>
      <w:r>
        <w:rPr>
          <w:rFonts w:eastAsia="Times New Roman"/>
          <w:color w:val="000000"/>
          <w:sz w:val="25"/>
        </w:rPr>
        <w:t xml:space="preserve">resedința în </w:t>
      </w:r>
      <w:r>
        <w:rPr>
          <w:rFonts w:eastAsia="Times New Roman"/>
          <w:color w:val="000000"/>
          <w:sz w:val="25"/>
        </w:rPr>
        <w:tab/>
        <w:t xml:space="preserve"> </w:t>
      </w:r>
      <w:r>
        <w:rPr>
          <w:rFonts w:eastAsia="Times New Roman"/>
          <w:i/>
          <w:color w:val="000000"/>
          <w:sz w:val="25"/>
        </w:rPr>
        <w:t xml:space="preserve">(acolo unde </w:t>
      </w:r>
      <w:r>
        <w:rPr>
          <w:rFonts w:eastAsia="Times New Roman"/>
          <w:i/>
          <w:color w:val="000000"/>
          <w:sz w:val="25"/>
        </w:rPr>
        <w:br/>
        <w:t xml:space="preserve">este cazul) </w:t>
      </w:r>
      <w:r>
        <w:rPr>
          <w:rFonts w:eastAsia="Times New Roman"/>
          <w:color w:val="000000"/>
          <w:sz w:val="25"/>
        </w:rPr>
        <w:t>cunoscând prevederile art. 326 privind falsul în declarații din Legea nr. 287/2009 privind Codul penal, cu modificările și completările ulterioare, aflat în izolare/</w:t>
      </w:r>
      <w:r w:rsidRPr="001E7C6E">
        <w:rPr>
          <w:rFonts w:eastAsia="Times New Roman"/>
          <w:color w:val="000000"/>
          <w:spacing w:val="-1"/>
          <w:sz w:val="25"/>
        </w:rPr>
        <w:t xml:space="preserve"> </w:t>
      </w:r>
      <w:r>
        <w:rPr>
          <w:rFonts w:eastAsia="Times New Roman"/>
          <w:color w:val="000000"/>
          <w:spacing w:val="-1"/>
          <w:sz w:val="25"/>
        </w:rPr>
        <w:t>carantină</w:t>
      </w:r>
      <w:r>
        <w:rPr>
          <w:rFonts w:eastAsia="Times New Roman"/>
          <w:color w:val="000000"/>
          <w:spacing w:val="-1"/>
          <w:sz w:val="25"/>
          <w:vertAlign w:val="superscript"/>
        </w:rPr>
        <w:t>l</w:t>
      </w:r>
      <w:r>
        <w:rPr>
          <w:rFonts w:eastAsia="Times New Roman"/>
          <w:color w:val="000000"/>
          <w:sz w:val="25"/>
        </w:rPr>
        <w:t xml:space="preserve"> la adresa </w:t>
      </w:r>
      <w:r>
        <w:rPr>
          <w:rFonts w:eastAsia="Times New Roman"/>
          <w:color w:val="000000"/>
          <w:sz w:val="25"/>
        </w:rPr>
        <w:tab/>
        <w:t xml:space="preserve"> </w:t>
      </w:r>
    </w:p>
    <w:p w14:paraId="7E294648" w14:textId="77777777" w:rsidR="007853DE" w:rsidRDefault="007853DE" w:rsidP="007853DE">
      <w:pPr>
        <w:spacing w:before="83" w:line="26" w:lineRule="atLeast"/>
        <w:jc w:val="both"/>
        <w:textAlignment w:val="baseline"/>
        <w:rPr>
          <w:rFonts w:eastAsia="Times New Roman"/>
          <w:color w:val="000000"/>
          <w:spacing w:val="-1"/>
          <w:sz w:val="25"/>
        </w:rPr>
      </w:pPr>
      <w:r>
        <w:rPr>
          <w:rFonts w:eastAsia="Times New Roman"/>
          <w:color w:val="000000"/>
          <w:spacing w:val="-1"/>
          <w:sz w:val="25"/>
        </w:rPr>
        <w:t>solicit în vederea exercitării dreptului de vot prin intermediul urnei speciale, eliberarea de către direcția de sănătate publică a deciziei privind instituirea măsurii izolării/carantinei</w:t>
      </w:r>
      <w:r>
        <w:rPr>
          <w:rFonts w:eastAsia="Times New Roman"/>
          <w:color w:val="000000"/>
          <w:spacing w:val="-1"/>
          <w:sz w:val="25"/>
          <w:vertAlign w:val="superscript"/>
        </w:rPr>
        <w:t>l</w:t>
      </w:r>
      <w:r>
        <w:rPr>
          <w:rFonts w:eastAsia="Times New Roman"/>
          <w:color w:val="000000"/>
          <w:spacing w:val="-1"/>
          <w:sz w:val="25"/>
        </w:rPr>
        <w:t xml:space="preserve">. </w:t>
      </w:r>
    </w:p>
    <w:p w14:paraId="107A2A33" w14:textId="77777777" w:rsidR="007853DE" w:rsidRPr="001E7C6E" w:rsidRDefault="007853DE" w:rsidP="007853DE">
      <w:pPr>
        <w:spacing w:before="83" w:line="26" w:lineRule="atLeast"/>
        <w:ind w:left="360" w:firstLine="349"/>
        <w:jc w:val="both"/>
        <w:textAlignment w:val="baseline"/>
        <w:rPr>
          <w:rFonts w:eastAsia="Times New Roman"/>
          <w:color w:val="000000"/>
          <w:spacing w:val="-1"/>
          <w:sz w:val="25"/>
          <w:szCs w:val="25"/>
        </w:rPr>
      </w:pPr>
      <w:r w:rsidRPr="001E7C6E">
        <w:rPr>
          <w:rFonts w:eastAsia="Times New Roman"/>
          <w:color w:val="000000"/>
          <w:spacing w:val="-1"/>
          <w:sz w:val="25"/>
          <w:szCs w:val="25"/>
        </w:rPr>
        <w:t>Declar pe propria răspundere următoarele:</w:t>
      </w:r>
    </w:p>
    <w:p w14:paraId="39B1ABB0" w14:textId="77777777" w:rsidR="007853DE" w:rsidRPr="001E7C6E" w:rsidRDefault="007853DE" w:rsidP="007853DE">
      <w:pPr>
        <w:tabs>
          <w:tab w:val="right" w:pos="9144"/>
        </w:tabs>
        <w:spacing w:before="49" w:line="26" w:lineRule="atLeast"/>
        <w:ind w:left="1134" w:hanging="425"/>
        <w:textAlignment w:val="baseline"/>
        <w:rPr>
          <w:rFonts w:eastAsia="Times New Roman"/>
          <w:color w:val="000000"/>
          <w:sz w:val="25"/>
          <w:szCs w:val="25"/>
        </w:rPr>
      </w:pPr>
      <w:r w:rsidRPr="001E7C6E">
        <w:rPr>
          <w:rFonts w:eastAsia="Times New Roman"/>
          <w:color w:val="000000"/>
          <w:sz w:val="25"/>
          <w:szCs w:val="25"/>
        </w:rPr>
        <w:t>o</w:t>
      </w:r>
      <w:r w:rsidRPr="001E7C6E">
        <w:rPr>
          <w:rFonts w:eastAsia="Times New Roman"/>
          <w:color w:val="000000"/>
          <w:sz w:val="25"/>
          <w:szCs w:val="25"/>
        </w:rPr>
        <w:tab/>
        <w:t>am intrat in contact direct cu o persoană confirmată cu SARS-CoV-2</w:t>
      </w:r>
    </w:p>
    <w:p w14:paraId="70144B83" w14:textId="77777777" w:rsidR="007853DE" w:rsidRPr="001E7C6E" w:rsidRDefault="007853DE" w:rsidP="007853DE">
      <w:pPr>
        <w:tabs>
          <w:tab w:val="left" w:leader="dot" w:pos="5256"/>
          <w:tab w:val="right" w:pos="9144"/>
        </w:tabs>
        <w:spacing w:line="26" w:lineRule="atLeast"/>
        <w:ind w:left="1134" w:hanging="425"/>
        <w:textAlignment w:val="baseline"/>
        <w:rPr>
          <w:rFonts w:eastAsia="Times New Roman"/>
          <w:color w:val="000000"/>
          <w:sz w:val="25"/>
          <w:szCs w:val="25"/>
        </w:rPr>
      </w:pPr>
      <w:r w:rsidRPr="001E7C6E">
        <w:rPr>
          <w:rFonts w:eastAsia="Times New Roman"/>
          <w:i/>
          <w:color w:val="000000"/>
          <w:sz w:val="25"/>
          <w:szCs w:val="25"/>
        </w:rPr>
        <w:tab/>
        <w:t xml:space="preserve"> …………………………………………………….   (se înscriu numele și prenumele contactului, precum si numărul de telefon al acestuia, dacă este cunoscut) </w:t>
      </w:r>
      <w:r w:rsidRPr="001E7C6E">
        <w:rPr>
          <w:rFonts w:eastAsia="Times New Roman"/>
          <w:color w:val="000000"/>
          <w:sz w:val="25"/>
          <w:szCs w:val="25"/>
        </w:rPr>
        <w:t>prin testare cu metoda RT-PCR';</w:t>
      </w:r>
    </w:p>
    <w:p w14:paraId="55A1D2DB" w14:textId="77777777" w:rsidR="007853DE" w:rsidRPr="001E7C6E" w:rsidRDefault="007853DE" w:rsidP="007853DE">
      <w:pPr>
        <w:pStyle w:val="ListParagraph"/>
        <w:numPr>
          <w:ilvl w:val="0"/>
          <w:numId w:val="2"/>
        </w:numPr>
        <w:tabs>
          <w:tab w:val="left" w:leader="dot" w:pos="5256"/>
          <w:tab w:val="right" w:pos="9144"/>
        </w:tabs>
        <w:spacing w:line="26" w:lineRule="atLeast"/>
        <w:ind w:left="1134" w:hanging="425"/>
        <w:textAlignment w:val="baseline"/>
        <w:rPr>
          <w:rFonts w:eastAsia="Times New Roman"/>
          <w:color w:val="000000"/>
          <w:sz w:val="25"/>
          <w:szCs w:val="25"/>
        </w:rPr>
      </w:pPr>
      <w:r w:rsidRPr="001E7C6E">
        <w:rPr>
          <w:rFonts w:eastAsia="Times New Roman"/>
          <w:color w:val="000000"/>
          <w:sz w:val="25"/>
          <w:szCs w:val="25"/>
        </w:rPr>
        <w:t xml:space="preserve">am sosit din țara/zona </w:t>
      </w:r>
      <w:r w:rsidRPr="001E7C6E">
        <w:rPr>
          <w:rFonts w:eastAsia="Times New Roman"/>
          <w:color w:val="000000"/>
          <w:sz w:val="25"/>
          <w:szCs w:val="25"/>
        </w:rPr>
        <w:tab/>
      </w:r>
      <w:r w:rsidRPr="001E7C6E">
        <w:rPr>
          <w:rFonts w:eastAsia="Times New Roman"/>
          <w:color w:val="000000"/>
          <w:sz w:val="25"/>
          <w:szCs w:val="25"/>
          <w:vertAlign w:val="superscript"/>
        </w:rPr>
        <w:t>2</w:t>
      </w:r>
      <w:r w:rsidRPr="001E7C6E">
        <w:rPr>
          <w:rFonts w:eastAsia="Times New Roman"/>
          <w:color w:val="000000"/>
          <w:sz w:val="25"/>
          <w:szCs w:val="25"/>
        </w:rPr>
        <w:t>, stabilită de către INSP ca find cu risc epidemiologic ridicat</w:t>
      </w:r>
      <w:r w:rsidRPr="001E7C6E">
        <w:rPr>
          <w:rFonts w:ascii="Bookman Old Style" w:eastAsia="Bookman Old Style" w:hAnsi="Bookman Old Style"/>
          <w:color w:val="000000"/>
          <w:sz w:val="25"/>
          <w:szCs w:val="25"/>
          <w:vertAlign w:val="superscript"/>
        </w:rPr>
        <w:t>1</w:t>
      </w:r>
      <w:r w:rsidRPr="001E7C6E">
        <w:rPr>
          <w:rFonts w:eastAsia="Times New Roman"/>
          <w:color w:val="000000"/>
          <w:sz w:val="25"/>
          <w:szCs w:val="25"/>
        </w:rPr>
        <w:t>.</w:t>
      </w:r>
    </w:p>
    <w:p w14:paraId="3C22F58C" w14:textId="77777777" w:rsidR="007853DE" w:rsidRPr="001E7C6E" w:rsidRDefault="007853DE" w:rsidP="007853DE">
      <w:pPr>
        <w:numPr>
          <w:ilvl w:val="0"/>
          <w:numId w:val="1"/>
        </w:numPr>
        <w:tabs>
          <w:tab w:val="clear" w:pos="504"/>
          <w:tab w:val="left" w:pos="1512"/>
        </w:tabs>
        <w:spacing w:line="26" w:lineRule="atLeast"/>
        <w:ind w:left="1134" w:right="72" w:hanging="425"/>
        <w:jc w:val="both"/>
        <w:textAlignment w:val="baseline"/>
        <w:rPr>
          <w:rFonts w:eastAsia="Times New Roman"/>
          <w:color w:val="000000"/>
          <w:spacing w:val="6"/>
          <w:sz w:val="25"/>
          <w:szCs w:val="25"/>
        </w:rPr>
      </w:pPr>
      <w:r w:rsidRPr="001E7C6E">
        <w:rPr>
          <w:rFonts w:eastAsia="Times New Roman"/>
          <w:color w:val="000000"/>
          <w:spacing w:val="6"/>
          <w:sz w:val="25"/>
          <w:szCs w:val="25"/>
        </w:rPr>
        <w:t>am semne și simptome sugestive infectării cu virusul SARS-CoV-2, conform defini</w:t>
      </w:r>
      <w:r>
        <w:rPr>
          <w:rFonts w:eastAsia="Times New Roman"/>
          <w:color w:val="000000"/>
          <w:spacing w:val="6"/>
          <w:sz w:val="25"/>
          <w:szCs w:val="25"/>
        </w:rPr>
        <w:t>ț</w:t>
      </w:r>
      <w:r w:rsidRPr="001E7C6E">
        <w:rPr>
          <w:rFonts w:eastAsia="Times New Roman"/>
          <w:color w:val="000000"/>
          <w:spacing w:val="6"/>
          <w:sz w:val="25"/>
          <w:szCs w:val="25"/>
        </w:rPr>
        <w:t>iei de caz stabilite de Centrul Na</w:t>
      </w:r>
      <w:r>
        <w:rPr>
          <w:rFonts w:eastAsia="Times New Roman"/>
          <w:color w:val="000000"/>
          <w:spacing w:val="6"/>
          <w:sz w:val="25"/>
          <w:szCs w:val="25"/>
        </w:rPr>
        <w:t>ț</w:t>
      </w:r>
      <w:r w:rsidRPr="001E7C6E">
        <w:rPr>
          <w:rFonts w:eastAsia="Times New Roman"/>
          <w:color w:val="000000"/>
          <w:spacing w:val="6"/>
          <w:sz w:val="25"/>
          <w:szCs w:val="25"/>
        </w:rPr>
        <w:t>ional de supraveghere și control al bolilor transmisibile</w:t>
      </w:r>
      <w:r w:rsidRPr="001E7C6E">
        <w:rPr>
          <w:rFonts w:eastAsia="Times New Roman"/>
          <w:color w:val="000000"/>
          <w:spacing w:val="6"/>
          <w:sz w:val="25"/>
          <w:szCs w:val="25"/>
          <w:vertAlign w:val="superscript"/>
        </w:rPr>
        <w:t>1</w:t>
      </w:r>
      <w:r w:rsidRPr="001E7C6E">
        <w:rPr>
          <w:rFonts w:eastAsia="Times New Roman"/>
          <w:color w:val="000000"/>
          <w:spacing w:val="6"/>
          <w:sz w:val="25"/>
          <w:szCs w:val="25"/>
        </w:rPr>
        <w:t>.</w:t>
      </w:r>
    </w:p>
    <w:p w14:paraId="2432DB78" w14:textId="77777777" w:rsidR="007853DE" w:rsidRPr="001E7C6E" w:rsidRDefault="007853DE" w:rsidP="007853DE">
      <w:pPr>
        <w:spacing w:line="26" w:lineRule="atLeast"/>
        <w:ind w:right="72" w:firstLine="709"/>
        <w:jc w:val="both"/>
        <w:textAlignment w:val="baseline"/>
        <w:rPr>
          <w:rFonts w:eastAsia="Times New Roman"/>
          <w:color w:val="000000"/>
          <w:sz w:val="25"/>
          <w:szCs w:val="25"/>
        </w:rPr>
      </w:pPr>
      <w:r w:rsidRPr="001E7C6E">
        <w:rPr>
          <w:rFonts w:eastAsia="Times New Roman"/>
          <w:color w:val="000000"/>
          <w:sz w:val="25"/>
          <w:szCs w:val="25"/>
        </w:rPr>
        <w:t>Totodat</w:t>
      </w:r>
      <w:r>
        <w:rPr>
          <w:rFonts w:eastAsia="Times New Roman"/>
          <w:color w:val="000000"/>
          <w:sz w:val="25"/>
          <w:szCs w:val="25"/>
        </w:rPr>
        <w:t>ă</w:t>
      </w:r>
      <w:r w:rsidRPr="001E7C6E">
        <w:rPr>
          <w:rFonts w:eastAsia="Times New Roman"/>
          <w:color w:val="000000"/>
          <w:sz w:val="25"/>
          <w:szCs w:val="25"/>
        </w:rPr>
        <w:t>, declar că nu dețin niciun alt act care s</w:t>
      </w:r>
      <w:r>
        <w:rPr>
          <w:rFonts w:eastAsia="Times New Roman"/>
          <w:color w:val="000000"/>
          <w:sz w:val="25"/>
          <w:szCs w:val="25"/>
        </w:rPr>
        <w:t>ă</w:t>
      </w:r>
      <w:r w:rsidRPr="001E7C6E">
        <w:rPr>
          <w:rFonts w:eastAsia="Times New Roman"/>
          <w:color w:val="000000"/>
          <w:sz w:val="25"/>
          <w:szCs w:val="25"/>
        </w:rPr>
        <w:t xml:space="preserve"> </w:t>
      </w:r>
      <w:r>
        <w:rPr>
          <w:rFonts w:eastAsia="Times New Roman"/>
          <w:color w:val="000000"/>
          <w:sz w:val="25"/>
          <w:szCs w:val="25"/>
        </w:rPr>
        <w:t>î</w:t>
      </w:r>
      <w:r w:rsidRPr="001E7C6E">
        <w:rPr>
          <w:rFonts w:eastAsia="Times New Roman"/>
          <w:color w:val="000000"/>
          <w:sz w:val="25"/>
          <w:szCs w:val="25"/>
        </w:rPr>
        <w:t>mi permită exercitarea dreptului de vot prin intermediul urnei speciale.</w:t>
      </w:r>
    </w:p>
    <w:p w14:paraId="4E1A5BBE" w14:textId="77777777" w:rsidR="007853DE" w:rsidRDefault="007853DE" w:rsidP="007853DE">
      <w:pPr>
        <w:tabs>
          <w:tab w:val="left" w:leader="dot" w:pos="5472"/>
          <w:tab w:val="left" w:leader="dot" w:pos="8568"/>
        </w:tabs>
        <w:spacing w:before="391"/>
        <w:ind w:left="648" w:right="72"/>
        <w:textAlignment w:val="baseline"/>
        <w:rPr>
          <w:rFonts w:eastAsia="Times New Roman"/>
          <w:color w:val="000000"/>
          <w:spacing w:val="5"/>
          <w:sz w:val="24"/>
        </w:rPr>
      </w:pPr>
      <w:r w:rsidRPr="001E7C6E">
        <w:rPr>
          <w:rFonts w:eastAsia="Times New Roman"/>
          <w:color w:val="000000"/>
          <w:spacing w:val="5"/>
          <w:sz w:val="24"/>
          <w:szCs w:val="24"/>
        </w:rPr>
        <w:t xml:space="preserve">Data </w:t>
      </w:r>
      <w:r w:rsidRPr="001E7C6E">
        <w:rPr>
          <w:rFonts w:eastAsia="Times New Roman"/>
          <w:color w:val="000000"/>
          <w:spacing w:val="5"/>
          <w:sz w:val="24"/>
          <w:szCs w:val="24"/>
        </w:rPr>
        <w:tab/>
      </w:r>
      <w:r>
        <w:rPr>
          <w:rFonts w:eastAsia="Times New Roman"/>
          <w:color w:val="000000"/>
          <w:spacing w:val="5"/>
          <w:sz w:val="24"/>
        </w:rPr>
        <w:t>Semnătura</w:t>
      </w:r>
      <w:r>
        <w:rPr>
          <w:rFonts w:eastAsia="Times New Roman"/>
          <w:color w:val="000000"/>
          <w:spacing w:val="5"/>
          <w:sz w:val="24"/>
        </w:rPr>
        <w:tab/>
        <w:t xml:space="preserve"> </w:t>
      </w:r>
    </w:p>
    <w:p w14:paraId="643E56FF" w14:textId="77777777" w:rsidR="007853DE" w:rsidRPr="001E7C6E" w:rsidRDefault="007853DE" w:rsidP="007853DE">
      <w:pPr>
        <w:spacing w:before="391" w:line="279" w:lineRule="exact"/>
        <w:ind w:left="864" w:right="72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 w:rsidRPr="001E7C6E">
        <w:rPr>
          <w:rFonts w:eastAsia="Times New Roman"/>
          <w:color w:val="000000"/>
          <w:spacing w:val="4"/>
          <w:sz w:val="24"/>
          <w:szCs w:val="24"/>
        </w:rPr>
        <w:t>Nota</w:t>
      </w:r>
    </w:p>
    <w:p w14:paraId="469C5FB6" w14:textId="77777777" w:rsidR="007853DE" w:rsidRPr="001E7C6E" w:rsidRDefault="007853DE" w:rsidP="007853DE">
      <w:pPr>
        <w:spacing w:line="337" w:lineRule="exact"/>
        <w:ind w:left="144" w:right="72" w:firstLine="720"/>
        <w:jc w:val="both"/>
        <w:textAlignment w:val="baseline"/>
        <w:rPr>
          <w:rFonts w:eastAsia="Bookman Old Style"/>
          <w:color w:val="000000"/>
          <w:spacing w:val="5"/>
          <w:sz w:val="24"/>
          <w:szCs w:val="24"/>
          <w:vertAlign w:val="superscript"/>
        </w:rPr>
      </w:pPr>
      <w:r w:rsidRPr="001E7C6E">
        <w:rPr>
          <w:rFonts w:eastAsia="Bookman Old Style"/>
          <w:color w:val="000000"/>
          <w:spacing w:val="5"/>
          <w:sz w:val="24"/>
          <w:szCs w:val="24"/>
          <w:vertAlign w:val="superscript"/>
        </w:rPr>
        <w:t>1</w:t>
      </w:r>
      <w:r w:rsidRPr="001E7C6E">
        <w:rPr>
          <w:rFonts w:eastAsia="Times New Roman"/>
          <w:color w:val="000000"/>
          <w:spacing w:val="5"/>
          <w:sz w:val="24"/>
          <w:szCs w:val="24"/>
        </w:rPr>
        <w:t xml:space="preserve"> Se bifează varianta care descrie situația de fapt concretă in care se află declarantul;</w:t>
      </w:r>
    </w:p>
    <w:p w14:paraId="214333E1" w14:textId="1EB07719" w:rsidR="00D36BBF" w:rsidRPr="007853DE" w:rsidRDefault="007853DE" w:rsidP="007853DE">
      <w:pPr>
        <w:spacing w:before="40" w:line="294" w:lineRule="exact"/>
        <w:ind w:left="864" w:right="72"/>
        <w:textAlignment w:val="baseline"/>
      </w:pPr>
      <w:r w:rsidRPr="001E7C6E">
        <w:rPr>
          <w:rFonts w:eastAsia="Times New Roman"/>
          <w:color w:val="000000"/>
          <w:spacing w:val="4"/>
          <w:sz w:val="24"/>
          <w:szCs w:val="24"/>
          <w:vertAlign w:val="superscript"/>
        </w:rPr>
        <w:t>2</w:t>
      </w:r>
      <w:r w:rsidRPr="001E7C6E">
        <w:rPr>
          <w:rFonts w:eastAsia="Times New Roman"/>
          <w:color w:val="000000"/>
          <w:spacing w:val="4"/>
          <w:sz w:val="24"/>
          <w:szCs w:val="24"/>
        </w:rPr>
        <w:t xml:space="preserve"> Se înscrie denumirea țării sau a zonei din care a sosit declarantu</w:t>
      </w:r>
      <w:r>
        <w:rPr>
          <w:rFonts w:eastAsia="Times New Roman"/>
          <w:color w:val="000000"/>
          <w:spacing w:val="4"/>
          <w:sz w:val="24"/>
          <w:szCs w:val="24"/>
        </w:rPr>
        <w:t>l.</w:t>
      </w:r>
    </w:p>
    <w:sectPr w:rsidR="00D36BBF" w:rsidRPr="007853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50273"/>
    <w:multiLevelType w:val="hybridMultilevel"/>
    <w:tmpl w:val="321262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2A43DF"/>
    <w:multiLevelType w:val="multilevel"/>
    <w:tmpl w:val="E61EB5D6"/>
    <w:lvl w:ilvl="0">
      <w:numFmt w:val="bullet"/>
      <w:lvlText w:val="o"/>
      <w:lvlJc w:val="left"/>
      <w:pPr>
        <w:tabs>
          <w:tab w:val="left" w:pos="504"/>
        </w:tabs>
      </w:pPr>
      <w:rPr>
        <w:rFonts w:ascii="Courier New" w:eastAsia="Courier New" w:hAnsi="Courier New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3DE"/>
    <w:rsid w:val="00065901"/>
    <w:rsid w:val="007853DE"/>
    <w:rsid w:val="00AB1468"/>
    <w:rsid w:val="00D4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E0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DE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53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DE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5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ANAMARIA REVNIC-CALUGARITA</dc:creator>
  <cp:lastModifiedBy>Utilizator</cp:lastModifiedBy>
  <cp:revision>2</cp:revision>
  <dcterms:created xsi:type="dcterms:W3CDTF">2020-11-30T14:34:00Z</dcterms:created>
  <dcterms:modified xsi:type="dcterms:W3CDTF">2020-11-30T14:34:00Z</dcterms:modified>
</cp:coreProperties>
</file>